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Pr="00FC6255" w:rsidRDefault="00D7296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:rsidR="000E06A5" w:rsidRDefault="00D7296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 xml:space="preserve">17 </w:t>
      </w:r>
      <w:r>
        <w:rPr>
          <w:rFonts w:ascii="Times New Roman" w:eastAsia="Calibri" w:hAnsi="Times New Roman" w:cs="Times New Roman"/>
          <w:sz w:val="20"/>
          <w:szCs w:val="20"/>
        </w:rPr>
        <w:t>października 2023</w:t>
      </w:r>
      <w:bookmarkEnd w:id="2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4003D" w:rsidRPr="000E53C7" w:rsidRDefault="00D72965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DMS-KA.731.4.234.2023</w:t>
      </w:r>
      <w:bookmarkEnd w:id="3"/>
    </w:p>
    <w:p w:rsidR="00EC62DF" w:rsidRPr="00320898" w:rsidRDefault="00D72965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EC62DF" w:rsidRPr="00320898" w:rsidRDefault="00D72965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C62DF" w:rsidRPr="00845422" w:rsidRDefault="00D72965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EC62DF" w:rsidRPr="00A25B28" w:rsidRDefault="00D72965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:rsidR="00EC62DF" w:rsidRDefault="00D72965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EC62DF" w:rsidRDefault="00D72965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EC62DF" w:rsidRDefault="00D72965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245B32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D7296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 xml:space="preserve">BIEŻĄCE INFORMACJE ZE 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STACJI POMIAROWYCH</w:t>
            </w:r>
          </w:p>
          <w:p w:rsidR="00EC62DF" w:rsidRDefault="00D72965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EC62DF" w:rsidRDefault="00D72965">
            <w:pPr>
              <w:spacing w:after="0" w:line="240" w:lineRule="auto"/>
              <w:contextualSpacing/>
              <w:jc w:val="center"/>
            </w:pPr>
          </w:p>
        </w:tc>
      </w:tr>
      <w:tr w:rsidR="00245B32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D72965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ośmiogodzinnych stężeń tlenku </w:t>
            </w:r>
            <w:r>
              <w:rPr>
                <w:rFonts w:ascii="Arial" w:eastAsia="Calibri" w:hAnsi="Arial" w:cs="Arial"/>
                <w:sz w:val="22"/>
                <w:szCs w:val="22"/>
              </w:rPr>
              <w:t>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245B32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.10.2023 r. </w:t>
            </w: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</w:t>
            </w:r>
            <w:r>
              <w:rPr>
                <w:rFonts w:ascii="Arial" w:eastAsia="Calibri" w:hAnsi="Arial" w:cs="Arial"/>
                <w:sz w:val="22"/>
                <w:szCs w:val="22"/>
              </w:rPr>
              <w:t>ek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D72965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 xml:space="preserve">w odniesieniu do średnich stężeń </w:t>
            </w:r>
            <w:r>
              <w:rPr>
                <w:rFonts w:ascii="Arial" w:eastAsia="Calibri" w:hAnsi="Arial" w:cs="Arial"/>
                <w:sz w:val="22"/>
                <w:szCs w:val="22"/>
              </w:rPr>
              <w:t>jednogodzinnych i ośmiogodzinnych.</w:t>
            </w:r>
          </w:p>
        </w:tc>
      </w:tr>
    </w:tbl>
    <w:p w:rsidR="00EC62DF" w:rsidRDefault="00D72965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245B32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5D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D7296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62DF" w:rsidRDefault="00D72965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Warszawie oraz na podstawie prognozowanych warunków </w:t>
            </w:r>
            <w:r>
              <w:rPr>
                <w:rFonts w:ascii="Arial" w:hAnsi="Arial" w:cs="Arial"/>
                <w:sz w:val="20"/>
                <w:szCs w:val="20"/>
              </w:rPr>
              <w:t>meteorologicznych</w:t>
            </w:r>
          </w:p>
          <w:p w:rsidR="002E275D" w:rsidRDefault="00D72965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B32" w:rsidTr="00A617A7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47729328"/>
            <w:bookmarkStart w:id="5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7-18</w:t>
            </w:r>
            <w:r>
              <w:rPr>
                <w:rFonts w:ascii="Arial" w:eastAsia="Calibri" w:hAnsi="Arial" w:cs="Arial"/>
                <w:sz w:val="22"/>
                <w:szCs w:val="22"/>
              </w:rPr>
              <w:t>.10.2023 r.</w:t>
            </w:r>
          </w:p>
          <w:p w:rsidR="00EC62DF" w:rsidRDefault="00D72965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wtorek, 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441EA1" w:rsidRDefault="00D72965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 obszarze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województw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śląski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832DA7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 części środkowej i zachodniej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u.</w:t>
            </w:r>
          </w:p>
        </w:tc>
      </w:tr>
    </w:tbl>
    <w:bookmarkEnd w:id="4"/>
    <w:bookmarkEnd w:id="5"/>
    <w:p w:rsidR="00EC62DF" w:rsidRDefault="00D72965" w:rsidP="002A6147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</w:t>
      </w:r>
      <w:r>
        <w:rPr>
          <w:rFonts w:ascii="Arial" w:hAnsi="Arial" w:cs="Arial"/>
          <w:sz w:val="16"/>
          <w:szCs w:val="16"/>
        </w:rPr>
        <w:t>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</w:t>
      </w:r>
      <w:r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tal</w:t>
      </w:r>
      <w:r>
        <w:rPr>
          <w:rFonts w:ascii="Arial" w:hAnsi="Arial" w:cs="Arial"/>
          <w:sz w:val="16"/>
          <w:szCs w:val="16"/>
        </w:rPr>
        <w:t xml:space="preserve"> Jakość Powietrza/Informacje regionalne/Śląskie/Prognozy zanieczyszczeń powietrza</w:t>
      </w:r>
      <w:r>
        <w:rPr>
          <w:rFonts w:ascii="Arial" w:hAnsi="Arial" w:cs="Arial"/>
          <w:sz w:val="16"/>
          <w:szCs w:val="16"/>
        </w:rPr>
        <w:t xml:space="preserve">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  <w:r w:rsidRPr="002A6147">
        <w:rPr>
          <w:rStyle w:val="Hipercze"/>
          <w:rFonts w:ascii="Arial" w:hAnsi="Arial" w:cs="Arial"/>
          <w:color w:val="auto"/>
          <w:sz w:val="16"/>
          <w:szCs w:val="16"/>
          <w:u w:val="none"/>
        </w:rPr>
        <w:t>.</w:t>
      </w:r>
    </w:p>
    <w:p w:rsidR="00EC62DF" w:rsidRDefault="00D72965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A617A7" w:rsidRDefault="00D72965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A617A7" w:rsidRPr="00196A4B" w:rsidRDefault="00D72965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C1277E" w:rsidRPr="005D45B8" w:rsidRDefault="00D72965" w:rsidP="00336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6"/>
      <w:r>
        <w:rPr>
          <w:rFonts w:ascii="Times New Roman" w:eastAsia="Calibri" w:hAnsi="Times New Roman" w:cs="Times New Roman"/>
          <w:sz w:val="20"/>
          <w:szCs w:val="20"/>
        </w:rPr>
        <w:br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:rsidR="00C1277E" w:rsidRPr="005D45B8" w:rsidRDefault="00D72965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:rsidR="00C1277E" w:rsidRPr="005D45B8" w:rsidRDefault="00D72965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:rsidR="00EC62DF" w:rsidRPr="005D45B8" w:rsidRDefault="00D72965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FE580D" w:rsidRDefault="00D72965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FE580D" w:rsidRDefault="00D72965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A617A7" w:rsidRDefault="00D72965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A617A7" w:rsidRDefault="00D72965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D72965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2965">
      <w:pPr>
        <w:spacing w:after="0" w:line="240" w:lineRule="auto"/>
      </w:pPr>
      <w:r>
        <w:separator/>
      </w:r>
    </w:p>
  </w:endnote>
  <w:endnote w:type="continuationSeparator" w:id="0">
    <w:p w:rsidR="00000000" w:rsidRDefault="00D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D7296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 xml:space="preserve">02-362 </w:t>
    </w:r>
    <w:r w:rsidRPr="009861DA">
      <w:rPr>
        <w:rFonts w:ascii="Montserrat Light" w:hAnsi="Montserrat Light"/>
        <w:color w:val="006633"/>
        <w:sz w:val="14"/>
        <w:szCs w:val="16"/>
      </w:rPr>
      <w:t>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D72965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GŁÓWNY </w:t>
    </w:r>
    <w:r w:rsidRPr="00FE6EF0">
      <w:rPr>
        <w:rFonts w:ascii="Century Gothic" w:hAnsi="Century Gothic"/>
        <w:b/>
        <w:color w:val="006633"/>
        <w:sz w:val="14"/>
        <w:szCs w:val="14"/>
      </w:rPr>
      <w:t>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D7296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D72965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D7296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2965">
      <w:pPr>
        <w:spacing w:after="0" w:line="240" w:lineRule="auto"/>
      </w:pPr>
      <w:r>
        <w:separator/>
      </w:r>
    </w:p>
  </w:footnote>
  <w:footnote w:type="continuationSeparator" w:id="0">
    <w:p w:rsidR="00000000" w:rsidRDefault="00D7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D72965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C62DF" w:rsidRPr="00682D74" w:rsidRDefault="00D72965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D72965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D72965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D72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8D7AE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F1C0F9A" w:tentative="1">
      <w:start w:val="1"/>
      <w:numFmt w:val="lowerLetter"/>
      <w:lvlText w:val="%2."/>
      <w:lvlJc w:val="left"/>
      <w:pPr>
        <w:ind w:left="1506" w:hanging="360"/>
      </w:pPr>
    </w:lvl>
    <w:lvl w:ilvl="2" w:tplc="E836F57C" w:tentative="1">
      <w:start w:val="1"/>
      <w:numFmt w:val="lowerRoman"/>
      <w:lvlText w:val="%3."/>
      <w:lvlJc w:val="right"/>
      <w:pPr>
        <w:ind w:left="2226" w:hanging="180"/>
      </w:pPr>
    </w:lvl>
    <w:lvl w:ilvl="3" w:tplc="15C0BFE4" w:tentative="1">
      <w:start w:val="1"/>
      <w:numFmt w:val="decimal"/>
      <w:lvlText w:val="%4."/>
      <w:lvlJc w:val="left"/>
      <w:pPr>
        <w:ind w:left="2946" w:hanging="360"/>
      </w:pPr>
    </w:lvl>
    <w:lvl w:ilvl="4" w:tplc="34EEFCB2" w:tentative="1">
      <w:start w:val="1"/>
      <w:numFmt w:val="lowerLetter"/>
      <w:lvlText w:val="%5."/>
      <w:lvlJc w:val="left"/>
      <w:pPr>
        <w:ind w:left="3666" w:hanging="360"/>
      </w:pPr>
    </w:lvl>
    <w:lvl w:ilvl="5" w:tplc="02BC435C" w:tentative="1">
      <w:start w:val="1"/>
      <w:numFmt w:val="lowerRoman"/>
      <w:lvlText w:val="%6."/>
      <w:lvlJc w:val="right"/>
      <w:pPr>
        <w:ind w:left="4386" w:hanging="180"/>
      </w:pPr>
    </w:lvl>
    <w:lvl w:ilvl="6" w:tplc="7DB2A748" w:tentative="1">
      <w:start w:val="1"/>
      <w:numFmt w:val="decimal"/>
      <w:lvlText w:val="%7."/>
      <w:lvlJc w:val="left"/>
      <w:pPr>
        <w:ind w:left="5106" w:hanging="360"/>
      </w:pPr>
    </w:lvl>
    <w:lvl w:ilvl="7" w:tplc="FE6051C8" w:tentative="1">
      <w:start w:val="1"/>
      <w:numFmt w:val="lowerLetter"/>
      <w:lvlText w:val="%8."/>
      <w:lvlJc w:val="left"/>
      <w:pPr>
        <w:ind w:left="5826" w:hanging="360"/>
      </w:pPr>
    </w:lvl>
    <w:lvl w:ilvl="8" w:tplc="EB9EA76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8F6CA74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DF52DA8E" w:tentative="1">
      <w:start w:val="1"/>
      <w:numFmt w:val="lowerLetter"/>
      <w:lvlText w:val="%2."/>
      <w:lvlJc w:val="left"/>
      <w:pPr>
        <w:ind w:left="1440" w:hanging="360"/>
      </w:pPr>
    </w:lvl>
    <w:lvl w:ilvl="2" w:tplc="114E585C" w:tentative="1">
      <w:start w:val="1"/>
      <w:numFmt w:val="lowerRoman"/>
      <w:lvlText w:val="%3."/>
      <w:lvlJc w:val="right"/>
      <w:pPr>
        <w:ind w:left="2160" w:hanging="180"/>
      </w:pPr>
    </w:lvl>
    <w:lvl w:ilvl="3" w:tplc="31260834" w:tentative="1">
      <w:start w:val="1"/>
      <w:numFmt w:val="decimal"/>
      <w:lvlText w:val="%4."/>
      <w:lvlJc w:val="left"/>
      <w:pPr>
        <w:ind w:left="2880" w:hanging="360"/>
      </w:pPr>
    </w:lvl>
    <w:lvl w:ilvl="4" w:tplc="2FC4DEAA" w:tentative="1">
      <w:start w:val="1"/>
      <w:numFmt w:val="lowerLetter"/>
      <w:lvlText w:val="%5."/>
      <w:lvlJc w:val="left"/>
      <w:pPr>
        <w:ind w:left="3600" w:hanging="360"/>
      </w:pPr>
    </w:lvl>
    <w:lvl w:ilvl="5" w:tplc="C6E27C8E" w:tentative="1">
      <w:start w:val="1"/>
      <w:numFmt w:val="lowerRoman"/>
      <w:lvlText w:val="%6."/>
      <w:lvlJc w:val="right"/>
      <w:pPr>
        <w:ind w:left="4320" w:hanging="180"/>
      </w:pPr>
    </w:lvl>
    <w:lvl w:ilvl="6" w:tplc="B0F2D6B8" w:tentative="1">
      <w:start w:val="1"/>
      <w:numFmt w:val="decimal"/>
      <w:lvlText w:val="%7."/>
      <w:lvlJc w:val="left"/>
      <w:pPr>
        <w:ind w:left="5040" w:hanging="360"/>
      </w:pPr>
    </w:lvl>
    <w:lvl w:ilvl="7" w:tplc="E064FA22" w:tentative="1">
      <w:start w:val="1"/>
      <w:numFmt w:val="lowerLetter"/>
      <w:lvlText w:val="%8."/>
      <w:lvlJc w:val="left"/>
      <w:pPr>
        <w:ind w:left="5760" w:hanging="360"/>
      </w:pPr>
    </w:lvl>
    <w:lvl w:ilvl="8" w:tplc="7F2AD3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730292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D3CCAD8" w:tentative="1">
      <w:start w:val="1"/>
      <w:numFmt w:val="lowerLetter"/>
      <w:lvlText w:val="%2."/>
      <w:lvlJc w:val="left"/>
      <w:pPr>
        <w:ind w:left="1931" w:hanging="360"/>
      </w:pPr>
    </w:lvl>
    <w:lvl w:ilvl="2" w:tplc="50F41DEE" w:tentative="1">
      <w:start w:val="1"/>
      <w:numFmt w:val="lowerRoman"/>
      <w:lvlText w:val="%3."/>
      <w:lvlJc w:val="right"/>
      <w:pPr>
        <w:ind w:left="2651" w:hanging="180"/>
      </w:pPr>
    </w:lvl>
    <w:lvl w:ilvl="3" w:tplc="AA82B706" w:tentative="1">
      <w:start w:val="1"/>
      <w:numFmt w:val="decimal"/>
      <w:lvlText w:val="%4."/>
      <w:lvlJc w:val="left"/>
      <w:pPr>
        <w:ind w:left="3371" w:hanging="360"/>
      </w:pPr>
    </w:lvl>
    <w:lvl w:ilvl="4" w:tplc="0B9262A8" w:tentative="1">
      <w:start w:val="1"/>
      <w:numFmt w:val="lowerLetter"/>
      <w:lvlText w:val="%5."/>
      <w:lvlJc w:val="left"/>
      <w:pPr>
        <w:ind w:left="4091" w:hanging="360"/>
      </w:pPr>
    </w:lvl>
    <w:lvl w:ilvl="5" w:tplc="3C862CEE" w:tentative="1">
      <w:start w:val="1"/>
      <w:numFmt w:val="lowerRoman"/>
      <w:lvlText w:val="%6."/>
      <w:lvlJc w:val="right"/>
      <w:pPr>
        <w:ind w:left="4811" w:hanging="180"/>
      </w:pPr>
    </w:lvl>
    <w:lvl w:ilvl="6" w:tplc="03F6664A" w:tentative="1">
      <w:start w:val="1"/>
      <w:numFmt w:val="decimal"/>
      <w:lvlText w:val="%7."/>
      <w:lvlJc w:val="left"/>
      <w:pPr>
        <w:ind w:left="5531" w:hanging="360"/>
      </w:pPr>
    </w:lvl>
    <w:lvl w:ilvl="7" w:tplc="A3B01C26" w:tentative="1">
      <w:start w:val="1"/>
      <w:numFmt w:val="lowerLetter"/>
      <w:lvlText w:val="%8."/>
      <w:lvlJc w:val="left"/>
      <w:pPr>
        <w:ind w:left="6251" w:hanging="360"/>
      </w:pPr>
    </w:lvl>
    <w:lvl w:ilvl="8" w:tplc="35544B8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1026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AE620" w:tentative="1">
      <w:start w:val="1"/>
      <w:numFmt w:val="lowerLetter"/>
      <w:lvlText w:val="%2."/>
      <w:lvlJc w:val="left"/>
      <w:pPr>
        <w:ind w:left="1440" w:hanging="360"/>
      </w:pPr>
    </w:lvl>
    <w:lvl w:ilvl="2" w:tplc="01D46EAC" w:tentative="1">
      <w:start w:val="1"/>
      <w:numFmt w:val="lowerRoman"/>
      <w:lvlText w:val="%3."/>
      <w:lvlJc w:val="right"/>
      <w:pPr>
        <w:ind w:left="2160" w:hanging="180"/>
      </w:pPr>
    </w:lvl>
    <w:lvl w:ilvl="3" w:tplc="27D6A9CE" w:tentative="1">
      <w:start w:val="1"/>
      <w:numFmt w:val="decimal"/>
      <w:lvlText w:val="%4."/>
      <w:lvlJc w:val="left"/>
      <w:pPr>
        <w:ind w:left="2880" w:hanging="360"/>
      </w:pPr>
    </w:lvl>
    <w:lvl w:ilvl="4" w:tplc="BFE8D346" w:tentative="1">
      <w:start w:val="1"/>
      <w:numFmt w:val="lowerLetter"/>
      <w:lvlText w:val="%5."/>
      <w:lvlJc w:val="left"/>
      <w:pPr>
        <w:ind w:left="3600" w:hanging="360"/>
      </w:pPr>
    </w:lvl>
    <w:lvl w:ilvl="5" w:tplc="A328D206" w:tentative="1">
      <w:start w:val="1"/>
      <w:numFmt w:val="lowerRoman"/>
      <w:lvlText w:val="%6."/>
      <w:lvlJc w:val="right"/>
      <w:pPr>
        <w:ind w:left="4320" w:hanging="180"/>
      </w:pPr>
    </w:lvl>
    <w:lvl w:ilvl="6" w:tplc="C2E08EFA" w:tentative="1">
      <w:start w:val="1"/>
      <w:numFmt w:val="decimal"/>
      <w:lvlText w:val="%7."/>
      <w:lvlJc w:val="left"/>
      <w:pPr>
        <w:ind w:left="5040" w:hanging="360"/>
      </w:pPr>
    </w:lvl>
    <w:lvl w:ilvl="7" w:tplc="85E2CD60" w:tentative="1">
      <w:start w:val="1"/>
      <w:numFmt w:val="lowerLetter"/>
      <w:lvlText w:val="%8."/>
      <w:lvlJc w:val="left"/>
      <w:pPr>
        <w:ind w:left="5760" w:hanging="360"/>
      </w:pPr>
    </w:lvl>
    <w:lvl w:ilvl="8" w:tplc="5FBAF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DC0C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6C20E6" w:tentative="1">
      <w:start w:val="1"/>
      <w:numFmt w:val="lowerLetter"/>
      <w:lvlText w:val="%2."/>
      <w:lvlJc w:val="left"/>
      <w:pPr>
        <w:ind w:left="1440" w:hanging="360"/>
      </w:pPr>
    </w:lvl>
    <w:lvl w:ilvl="2" w:tplc="9634C180" w:tentative="1">
      <w:start w:val="1"/>
      <w:numFmt w:val="lowerRoman"/>
      <w:lvlText w:val="%3."/>
      <w:lvlJc w:val="right"/>
      <w:pPr>
        <w:ind w:left="2160" w:hanging="180"/>
      </w:pPr>
    </w:lvl>
    <w:lvl w:ilvl="3" w:tplc="BCFECC30" w:tentative="1">
      <w:start w:val="1"/>
      <w:numFmt w:val="decimal"/>
      <w:lvlText w:val="%4."/>
      <w:lvlJc w:val="left"/>
      <w:pPr>
        <w:ind w:left="2880" w:hanging="360"/>
      </w:pPr>
    </w:lvl>
    <w:lvl w:ilvl="4" w:tplc="E6F2858A" w:tentative="1">
      <w:start w:val="1"/>
      <w:numFmt w:val="lowerLetter"/>
      <w:lvlText w:val="%5."/>
      <w:lvlJc w:val="left"/>
      <w:pPr>
        <w:ind w:left="3600" w:hanging="360"/>
      </w:pPr>
    </w:lvl>
    <w:lvl w:ilvl="5" w:tplc="80023B86" w:tentative="1">
      <w:start w:val="1"/>
      <w:numFmt w:val="lowerRoman"/>
      <w:lvlText w:val="%6."/>
      <w:lvlJc w:val="right"/>
      <w:pPr>
        <w:ind w:left="4320" w:hanging="180"/>
      </w:pPr>
    </w:lvl>
    <w:lvl w:ilvl="6" w:tplc="D39239A0" w:tentative="1">
      <w:start w:val="1"/>
      <w:numFmt w:val="decimal"/>
      <w:lvlText w:val="%7."/>
      <w:lvlJc w:val="left"/>
      <w:pPr>
        <w:ind w:left="5040" w:hanging="360"/>
      </w:pPr>
    </w:lvl>
    <w:lvl w:ilvl="7" w:tplc="114CE680" w:tentative="1">
      <w:start w:val="1"/>
      <w:numFmt w:val="lowerLetter"/>
      <w:lvlText w:val="%8."/>
      <w:lvlJc w:val="left"/>
      <w:pPr>
        <w:ind w:left="5760" w:hanging="360"/>
      </w:pPr>
    </w:lvl>
    <w:lvl w:ilvl="8" w:tplc="6A22F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3C225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F6CFA68" w:tentative="1">
      <w:start w:val="1"/>
      <w:numFmt w:val="lowerLetter"/>
      <w:lvlText w:val="%2."/>
      <w:lvlJc w:val="left"/>
      <w:pPr>
        <w:ind w:left="1789" w:hanging="360"/>
      </w:pPr>
    </w:lvl>
    <w:lvl w:ilvl="2" w:tplc="FCA63558" w:tentative="1">
      <w:start w:val="1"/>
      <w:numFmt w:val="lowerRoman"/>
      <w:lvlText w:val="%3."/>
      <w:lvlJc w:val="right"/>
      <w:pPr>
        <w:ind w:left="2509" w:hanging="180"/>
      </w:pPr>
    </w:lvl>
    <w:lvl w:ilvl="3" w:tplc="FC34E75E" w:tentative="1">
      <w:start w:val="1"/>
      <w:numFmt w:val="decimal"/>
      <w:lvlText w:val="%4."/>
      <w:lvlJc w:val="left"/>
      <w:pPr>
        <w:ind w:left="3229" w:hanging="360"/>
      </w:pPr>
    </w:lvl>
    <w:lvl w:ilvl="4" w:tplc="7CF8ADE0" w:tentative="1">
      <w:start w:val="1"/>
      <w:numFmt w:val="lowerLetter"/>
      <w:lvlText w:val="%5."/>
      <w:lvlJc w:val="left"/>
      <w:pPr>
        <w:ind w:left="3949" w:hanging="360"/>
      </w:pPr>
    </w:lvl>
    <w:lvl w:ilvl="5" w:tplc="084EE818" w:tentative="1">
      <w:start w:val="1"/>
      <w:numFmt w:val="lowerRoman"/>
      <w:lvlText w:val="%6."/>
      <w:lvlJc w:val="right"/>
      <w:pPr>
        <w:ind w:left="4669" w:hanging="180"/>
      </w:pPr>
    </w:lvl>
    <w:lvl w:ilvl="6" w:tplc="97ECAB70" w:tentative="1">
      <w:start w:val="1"/>
      <w:numFmt w:val="decimal"/>
      <w:lvlText w:val="%7."/>
      <w:lvlJc w:val="left"/>
      <w:pPr>
        <w:ind w:left="5389" w:hanging="360"/>
      </w:pPr>
    </w:lvl>
    <w:lvl w:ilvl="7" w:tplc="6E7C2130" w:tentative="1">
      <w:start w:val="1"/>
      <w:numFmt w:val="lowerLetter"/>
      <w:lvlText w:val="%8."/>
      <w:lvlJc w:val="left"/>
      <w:pPr>
        <w:ind w:left="6109" w:hanging="360"/>
      </w:pPr>
    </w:lvl>
    <w:lvl w:ilvl="8" w:tplc="7962395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32"/>
    <w:rsid w:val="00245B32"/>
    <w:rsid w:val="00D7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11008B-7449-4656-8387-CB52C92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E357-104E-4DD6-BA42-6FC84CA6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2</cp:revision>
  <cp:lastPrinted>2022-01-18T06:24:00Z</cp:lastPrinted>
  <dcterms:created xsi:type="dcterms:W3CDTF">2023-10-17T06:23:00Z</dcterms:created>
  <dcterms:modified xsi:type="dcterms:W3CDTF">2023-10-17T06:23:00Z</dcterms:modified>
</cp:coreProperties>
</file>